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05" w:rsidRPr="00D85905" w:rsidRDefault="00D85905" w:rsidP="00D85905">
      <w:pPr>
        <w:spacing w:after="100" w:afterAutospacing="1" w:line="480" w:lineRule="atLeast"/>
        <w:outlineLvl w:val="0"/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</w:pPr>
      <w:r w:rsidRPr="00D85905"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 xml:space="preserve">JAVNI POZIV ZA PRIJAVU KANDIDATA ZA IZVRŠAVANJE POSLOVA POMOĆNIKA U NASTAVI  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Škola : </w:t>
      </w:r>
      <w:r w:rsidR="0045120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OSNOVNA ŠKOLA LOVAS</w:t>
      </w:r>
    </w:p>
    <w:p w:rsidR="0045120F" w:rsidRDefault="0045120F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M. Gupca 2</w:t>
      </w:r>
    </w:p>
    <w:p w:rsidR="0045120F" w:rsidRPr="00AF237C" w:rsidRDefault="0045120F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32237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Lovas</w:t>
      </w:r>
      <w:proofErr w:type="spellEnd"/>
    </w:p>
    <w:p w:rsid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KLASA: </w:t>
      </w:r>
      <w:r w:rsidR="0045120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602-01/22-01-</w:t>
      </w:r>
      <w:r w:rsidR="008A529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439</w:t>
      </w:r>
      <w:bookmarkStart w:id="0" w:name="_GoBack"/>
      <w:bookmarkEnd w:id="0"/>
    </w:p>
    <w:p w:rsidR="00AF237C" w:rsidRPr="00DE561B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E561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URBROJ: </w:t>
      </w:r>
      <w:r w:rsidR="0045120F" w:rsidRPr="00DE561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2196-77-22-1</w:t>
      </w:r>
    </w:p>
    <w:p w:rsidR="00D85905" w:rsidRPr="00D85905" w:rsidRDefault="005D3E36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Lovas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, 21</w:t>
      </w:r>
      <w:r w:rsidR="0045120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11</w:t>
      </w:r>
      <w:r w:rsidR="0045120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  <w:r w:rsidR="0090788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2022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 godine</w:t>
      </w:r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sklopu projekta „</w:t>
      </w:r>
      <w:r w:rsidR="0090788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Socijalna kohezija i jednake mogućnosti: integracija učenika s teškoćama u razvoju u sustav obrazovanja“ UP.03.2.1.07.0050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koji se provodi u okviru Poziva „Osiguravanje pomoćnika u nastavi i stručnih komunikacijskih posrednika učenicima s teškoćama u razvoju u osnovnoškolskim i srednjoškolskim odgoj</w:t>
      </w:r>
      <w:r w:rsidR="0090788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no-obrazovnim ustanovama, faza V.“ UP.03.2.1.07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u okviru Europskog socijalnog fonda i Operativnog programa Učinkoviti ljudski potencijali 2014. – 2020. objavljuje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JAVNI POZIV</w:t>
      </w:r>
    </w:p>
    <w:p w:rsidR="00DE561B" w:rsidRDefault="00D85905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za prijavu kandidata za izvršavanje poslova pomoćnika u nastavi </w:t>
      </w:r>
      <w:r w:rsidR="0045120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u </w:t>
      </w:r>
    </w:p>
    <w:p w:rsidR="00D85905" w:rsidRDefault="0045120F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Osnovnoj školi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Lovas</w:t>
      </w:r>
      <w:proofErr w:type="spellEnd"/>
    </w:p>
    <w:p w:rsidR="00AF237C" w:rsidRPr="00DE561B" w:rsidRDefault="00AF237C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</w:pPr>
    </w:p>
    <w:p w:rsidR="00AF237C" w:rsidRPr="00DE561B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Broj pomoćnika u nastavi: </w:t>
      </w:r>
      <w:r w:rsidR="0045120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1</w:t>
      </w:r>
    </w:p>
    <w:p w:rsidR="0045120F" w:rsidRP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Mjesto rada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:  </w:t>
      </w:r>
      <w:r w:rsidR="0045120F"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 xml:space="preserve">Osnovna škola </w:t>
      </w:r>
      <w:proofErr w:type="spellStart"/>
      <w:r w:rsidR="0045120F"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>Lovas</w:t>
      </w:r>
      <w:proofErr w:type="spellEnd"/>
      <w:r w:rsidR="0045120F"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 xml:space="preserve">, M. Gupca 2, </w:t>
      </w:r>
      <w:proofErr w:type="spellStart"/>
      <w:r w:rsidR="0045120F"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>Lovas</w:t>
      </w:r>
      <w:proofErr w:type="spellEnd"/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Radno vrijeme:</w:t>
      </w:r>
      <w:r w:rsidR="0045120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nepuno radno vrijeme </w:t>
      </w:r>
      <w:r w:rsidR="0045120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25 sati ukupnog tjednog radnog vremena</w:t>
      </w:r>
    </w:p>
    <w:p w:rsid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Prijevoz na rad: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</w:t>
      </w:r>
      <w:r w:rsid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djelomično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Vrsta ugovora: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Ugovor o radu na određeno vrijeme, a najduže do kraja nastavne godi</w:t>
      </w:r>
      <w:r w:rsid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ne</w:t>
      </w:r>
      <w:r w:rsidR="0090788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2022/2023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45120F" w:rsidRDefault="0045120F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I.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da ne postoje zapreke za zasnivanje radnog odnosa  sukladno članku 106. Zakona o odgoju i obrazovanju u osnovnoj i srednjoj školi,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punoljetnost,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hrvatsko državljanstvo,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zdravstvena sposobnost za obavljanje poslova radnog mjesta na koje se osoba prima.</w:t>
      </w:r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IV. DODATNA ZNANJA I VJEŠTINE </w:t>
      </w:r>
    </w:p>
    <w:p w:rsidR="00D85905" w:rsidRPr="00D85905" w:rsidRDefault="00D85905" w:rsidP="000042D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     Poštivanje različitosti, afinitet prema djeci s teškoćama u razvoju, otvorenost, odgovornost, fleksibilnost, razvijene komunikacijske vještine, podjednaka sklonost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individualnom i timskom radu, točnost u izvršavanju poslova, organiziranost, emocionalna stabilnost i dosljednost.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V. UGOVORNI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S odabranim pomoćni</w:t>
      </w:r>
      <w:r w:rsidR="00DE561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kom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u nastavi , po dobivanju suglasnosti Ministarstva, škole će sklopiti ugovor o radu na određeno vrijeme za vrijeme trajanja nastavne godine, kojim će se definirati međusobna prava i obveze. Radno vrijeme bit će određeno sukladno individualnim potrebama učenika s teškoćama u razvoju kojima će pomoć</w:t>
      </w:r>
      <w:r w:rsidR="00DE561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nik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u nastavi   pružati asistenciju za vrijeme nastave i izvan- učioničkih aktivnosti.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Po sklapanju ugovora o radu i početku rada u školi partneru, pomoćn</w:t>
      </w:r>
      <w:r w:rsidR="00DE561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ik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u nastavi </w:t>
      </w:r>
      <w:r w:rsidR="00DE561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ć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e biti upućen na obavljanje zdravstvenog (sanitarnog) pregleda, sukladno važećoj zakonskoj obvezi za osobe koje obavljaju poslove u odgojno-obrazovnim ustanovama.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VI. POSTUPAK PRIJAVE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 koji se prijavljuju za radna mjesta pomoćnika u nastavi  duž</w:t>
      </w:r>
      <w:r w:rsidR="00FA04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an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="00FA04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je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priložiti sljedeće dokumente:</w:t>
      </w:r>
    </w:p>
    <w:p w:rsidR="00D85905" w:rsidRPr="00AF237C" w:rsidRDefault="00D85905" w:rsidP="00D85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zamolba  (obvezno navesti datum i mjesto rođenja, adresu stanovanja te kontakt telefonski broj i e-mail, navesti preferiranu školu, navesti radno mjesto PUN ),</w:t>
      </w:r>
    </w:p>
    <w:p w:rsidR="00D85905" w:rsidRPr="00AF237C" w:rsidRDefault="00D85905" w:rsidP="00AF237C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:rsidR="00D85905" w:rsidRPr="00AF237C" w:rsidRDefault="00D85905" w:rsidP="00AF237C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obostrana preslika osobne iskaznice,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uvjerenje o nekažnjavanju ne starije od 3 mjeseca,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0042DC" w:rsidRPr="000042DC" w:rsidRDefault="00D85905" w:rsidP="00D85905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vlastoručno potpisanu Privolu za prikupljanje osobnih podataka</w:t>
      </w:r>
    </w:p>
    <w:p w:rsidR="000042DC" w:rsidRDefault="000042DC" w:rsidP="000042DC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947048" w:rsidRDefault="00947048" w:rsidP="000042DC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0042DC" w:rsidRDefault="00D85905" w:rsidP="000042DC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  <w:r w:rsidRP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lastRenderedPageBreak/>
        <w:t xml:space="preserve">Natjecati se mogu i kandidati koji nemaju završen program edukacije za poslove pomoćnika u minimalnom trajanju od 20 sati, uz uvjet da isti završe </w:t>
      </w:r>
      <w:r w:rsidR="005704C9" w:rsidRP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prije početka rada. Organizacija i troškovi edukacije biti će pokriveni</w:t>
      </w:r>
    </w:p>
    <w:p w:rsidR="00D85905" w:rsidRPr="000042D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VII. ODABIR KANDIDATA</w:t>
      </w:r>
    </w:p>
    <w:p w:rsidR="000042DC" w:rsidRDefault="00D85905" w:rsidP="000042DC">
      <w:pPr>
        <w:pStyle w:val="StandardWeb"/>
        <w:shd w:val="clear" w:color="auto" w:fill="FFFFFF"/>
        <w:spacing w:after="0" w:line="329" w:lineRule="atLeast"/>
        <w:rPr>
          <w:rFonts w:ascii="Segoe UI" w:hAnsi="Segoe UI" w:cs="Segoe UI"/>
          <w:i/>
          <w:color w:val="212529"/>
        </w:rPr>
      </w:pPr>
      <w:r w:rsidRPr="00D85905">
        <w:rPr>
          <w:rFonts w:ascii="Segoe UI" w:hAnsi="Segoe UI" w:cs="Segoe UI"/>
          <w:color w:val="212529"/>
        </w:rPr>
        <w:t xml:space="preserve">       Odabir kandidata za pomoćnike u nastavi  izvršit će </w:t>
      </w:r>
      <w:r w:rsidR="0045120F">
        <w:rPr>
          <w:rFonts w:ascii="Segoe UI" w:hAnsi="Segoe UI" w:cs="Segoe UI"/>
          <w:color w:val="212529"/>
        </w:rPr>
        <w:t xml:space="preserve">Školski odbor Osnovne škole </w:t>
      </w:r>
      <w:proofErr w:type="spellStart"/>
      <w:r w:rsidR="0045120F">
        <w:rPr>
          <w:rFonts w:ascii="Segoe UI" w:hAnsi="Segoe UI" w:cs="Segoe UI"/>
          <w:color w:val="212529"/>
        </w:rPr>
        <w:t>Lovas</w:t>
      </w:r>
      <w:proofErr w:type="spellEnd"/>
      <w:r w:rsidR="0045120F">
        <w:rPr>
          <w:rFonts w:ascii="Segoe UI" w:hAnsi="Segoe UI" w:cs="Segoe UI"/>
          <w:color w:val="212529"/>
        </w:rPr>
        <w:t>.</w:t>
      </w:r>
      <w:r w:rsidRPr="005704C9">
        <w:rPr>
          <w:rFonts w:ascii="Segoe UI" w:hAnsi="Segoe UI" w:cs="Segoe UI"/>
          <w:i/>
          <w:color w:val="212529"/>
        </w:rPr>
        <w:t>                                                                       </w:t>
      </w:r>
    </w:p>
    <w:p w:rsidR="000042DC" w:rsidRPr="000042DC" w:rsidRDefault="000042DC" w:rsidP="000042DC">
      <w:pPr>
        <w:pStyle w:val="StandardWeb"/>
        <w:shd w:val="clear" w:color="auto" w:fill="FFFFFF"/>
        <w:spacing w:after="0" w:line="329" w:lineRule="atLeast"/>
      </w:pPr>
      <w:r w:rsidRPr="000042DC">
        <w:rPr>
          <w:rFonts w:ascii="Segoe UI" w:hAnsi="Segoe UI" w:cs="Segoe UI"/>
          <w:b/>
          <w:bCs/>
          <w:color w:val="212529"/>
        </w:rPr>
        <w:t>Ukoliko odabrani kandidati nemaju valjani dokaz o završenom odgovarajućem programu edukacije, nakon selekcijskog postupka u obvezi su sudjelovati u programu edukacije,</w:t>
      </w:r>
      <w:r w:rsidRPr="000042DC">
        <w:rPr>
          <w:rFonts w:ascii="Segoe UI" w:hAnsi="Segoe UI" w:cs="Segoe UI"/>
          <w:color w:val="212529"/>
        </w:rPr>
        <w:t xml:space="preserve"> a koji će se realizirati kroz minimalno 20 sati prethodno početku rada pomoćnika u školama partnerima u projektu. Odgovarajućim programom edukacije smatra se edukacija u trajanju od najmanje 20 sati koja je najmanje sadržavala sljedeće elemente programa:</w:t>
      </w:r>
    </w:p>
    <w:p w:rsidR="000042DC" w:rsidRPr="000042DC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inkluzivno</w:t>
      </w:r>
      <w:proofErr w:type="spellEnd"/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obrazovanje,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vještina (način pružanja pomoći),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prava učenika s teškoćama u razvoju.</w:t>
      </w:r>
    </w:p>
    <w:p w:rsidR="000042DC" w:rsidRPr="000042DC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0042DC" w:rsidRPr="000042DC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Odabrani kandidat koji posjeduj</w:t>
      </w:r>
      <w:r w:rsidR="00FA04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e</w:t>
      </w: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dokaz o završenoj edukaciji prema minimalnim elementima programa mo</w:t>
      </w:r>
      <w:r w:rsidR="00FA04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že</w:t>
      </w: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se, po provedbi selekcijskog postupka, angažirati kao pomoćni</w:t>
      </w:r>
      <w:r w:rsidR="00FA04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</w:t>
      </w: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u nastavi  bez uključivanja u novi program edukacije.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VIII. DOSTAVA PRIJAVA</w:t>
      </w:r>
    </w:p>
    <w:p w:rsidR="005704C9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Prijave se podnose preporučeno poštom ili predaju osobno u zatvore</w:t>
      </w:r>
      <w:r w:rsid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noj omotnici na sljedeću adresu škole </w:t>
      </w:r>
    </w:p>
    <w:p w:rsidR="0045120F" w:rsidRDefault="0045120F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5704C9" w:rsidRDefault="005704C9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 xml:space="preserve">                                          </w:t>
      </w:r>
      <w:r w:rsidR="0045120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škola </w:t>
      </w:r>
      <w:proofErr w:type="spellStart"/>
      <w:r w:rsidR="0045120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Lovas</w:t>
      </w:r>
      <w:proofErr w:type="spellEnd"/>
    </w:p>
    <w:p w:rsidR="0045120F" w:rsidRDefault="0045120F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  <w:t xml:space="preserve">               Matije Gupca 2</w:t>
      </w:r>
    </w:p>
    <w:p w:rsidR="0045120F" w:rsidRDefault="0045120F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  <w:t xml:space="preserve">      32237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Lovas</w:t>
      </w:r>
      <w:proofErr w:type="spellEnd"/>
    </w:p>
    <w:p w:rsidR="0045120F" w:rsidRPr="00D85905" w:rsidRDefault="0045120F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s napomenom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„Prijava za obavljanje poslova PUN“.</w:t>
      </w:r>
    </w:p>
    <w:p w:rsidR="00907885" w:rsidRDefault="00D85905" w:rsidP="00907885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 Rok za podnošenje prijava je </w:t>
      </w:r>
      <w:r w:rsidR="007440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3</w:t>
      </w:r>
      <w:r w:rsidR="005D3E3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0</w:t>
      </w:r>
      <w:r w:rsidR="007440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</w:t>
      </w:r>
      <w:r w:rsidR="005D3E3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11</w:t>
      </w:r>
      <w:r w:rsidR="007440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.2022.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godine. </w:t>
      </w:r>
      <w:r w:rsidR="0090788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</w:p>
    <w:p w:rsidR="00D85905" w:rsidRPr="00D85905" w:rsidRDefault="00907885" w:rsidP="0090788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      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Nepotpune i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nepravodobne prijave neće se razmatrati.</w:t>
      </w:r>
    </w:p>
    <w:p w:rsidR="00D85905" w:rsidRPr="00D85905" w:rsidRDefault="00D85905" w:rsidP="0090788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0042DC" w:rsidRPr="00D85905" w:rsidRDefault="00D85905" w:rsidP="000042D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</w:t>
      </w:r>
      <w:r w:rsid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</w:t>
      </w:r>
      <w:r w:rsidR="000042DC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                                                                                                                    </w:t>
      </w:r>
      <w:r w:rsid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Ravnatelj:</w:t>
      </w:r>
      <w:r w:rsidR="000042DC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</w:t>
      </w:r>
      <w:r w:rsidR="007440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Marko Brajković, prof.</w:t>
      </w:r>
      <w:r w:rsidR="000042DC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                                                                                                                  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                </w:t>
      </w:r>
    </w:p>
    <w:p w:rsidR="00EF3FE4" w:rsidRDefault="00EF3FE4"/>
    <w:sectPr w:rsidR="00EF3FE4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905"/>
    <w:rsid w:val="000042DC"/>
    <w:rsid w:val="0045120F"/>
    <w:rsid w:val="005704C9"/>
    <w:rsid w:val="00574270"/>
    <w:rsid w:val="005D3E36"/>
    <w:rsid w:val="0067153F"/>
    <w:rsid w:val="007004F7"/>
    <w:rsid w:val="007440AF"/>
    <w:rsid w:val="007D37D9"/>
    <w:rsid w:val="008A529F"/>
    <w:rsid w:val="008D76D7"/>
    <w:rsid w:val="00907885"/>
    <w:rsid w:val="00947048"/>
    <w:rsid w:val="00AB36A1"/>
    <w:rsid w:val="00AF237C"/>
    <w:rsid w:val="00D85905"/>
    <w:rsid w:val="00DB6B71"/>
    <w:rsid w:val="00DE561B"/>
    <w:rsid w:val="00E11AF5"/>
    <w:rsid w:val="00EF3FE4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8572"/>
  <w15:docId w15:val="{264D8102-5E04-4769-A5E4-A07AC978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DCBE-6CB9-4EC4-B829-A80740E5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Korisnik</cp:lastModifiedBy>
  <cp:revision>8</cp:revision>
  <dcterms:created xsi:type="dcterms:W3CDTF">2022-08-17T07:11:00Z</dcterms:created>
  <dcterms:modified xsi:type="dcterms:W3CDTF">2022-11-21T10:31:00Z</dcterms:modified>
</cp:coreProperties>
</file>